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794" w:rsidRDefault="00720794" w:rsidP="00720794">
      <w:pPr>
        <w:rPr>
          <w:rFonts w:ascii="黑体" w:eastAsia="黑体" w:hAnsi="黑体"/>
          <w:kern w:val="0"/>
          <w:sz w:val="32"/>
          <w:szCs w:val="32"/>
        </w:rPr>
      </w:pPr>
      <w:r>
        <w:rPr>
          <w:rFonts w:ascii="黑体" w:eastAsia="黑体" w:hAnsi="黑体" w:hint="eastAsia"/>
          <w:kern w:val="0"/>
          <w:sz w:val="32"/>
          <w:szCs w:val="32"/>
        </w:rPr>
        <w:t>附件1</w:t>
      </w:r>
    </w:p>
    <w:p w:rsidR="00720794" w:rsidRDefault="00720794" w:rsidP="00720794">
      <w:pPr>
        <w:jc w:val="center"/>
        <w:rPr>
          <w:rFonts w:ascii="华文中宋" w:eastAsia="华文中宋" w:hAnsi="华文中宋" w:cs="经典繁方篆"/>
          <w:b/>
          <w:sz w:val="44"/>
          <w:szCs w:val="44"/>
        </w:rPr>
      </w:pPr>
      <w:r>
        <w:rPr>
          <w:rFonts w:ascii="华文中宋" w:eastAsia="华文中宋" w:hAnsi="华文中宋" w:cs="经典繁方篆" w:hint="eastAsia"/>
          <w:b/>
          <w:sz w:val="44"/>
          <w:szCs w:val="44"/>
        </w:rPr>
        <w:t>山东省社会科学普及教育基地申报表</w:t>
      </w:r>
    </w:p>
    <w:p w:rsidR="00720794" w:rsidRDefault="00720794" w:rsidP="00720794">
      <w:pPr>
        <w:spacing w:line="500" w:lineRule="exact"/>
        <w:jc w:val="left"/>
        <w:rPr>
          <w:rFonts w:ascii="楷体_GB2312" w:eastAsia="楷体_GB2312" w:hAnsi="宋体" w:cs="华文楷体"/>
          <w:sz w:val="28"/>
          <w:szCs w:val="28"/>
        </w:rPr>
      </w:pPr>
      <w:r>
        <w:rPr>
          <w:rFonts w:ascii="楷体_GB2312" w:eastAsia="楷体_GB2312" w:hAnsi="宋体" w:hint="eastAsia"/>
          <w:sz w:val="28"/>
          <w:szCs w:val="28"/>
        </w:rPr>
        <w:t>基地全称</w:t>
      </w:r>
      <w:r>
        <w:rPr>
          <w:rFonts w:ascii="楷体_GB2312" w:eastAsia="楷体_GB2312" w:hint="eastAsia"/>
          <w:sz w:val="28"/>
          <w:szCs w:val="28"/>
        </w:rPr>
        <w:t>：（盖章）</w:t>
      </w:r>
      <w:r>
        <w:rPr>
          <w:rFonts w:ascii="楷体_GB2312" w:eastAsia="楷体_GB2312" w:hAnsi="宋体" w:cs="华文楷体" w:hint="eastAsia"/>
          <w:bCs/>
          <w:sz w:val="28"/>
          <w:szCs w:val="28"/>
        </w:rPr>
        <w:t>年    月     日</w:t>
      </w:r>
    </w:p>
    <w:tbl>
      <w:tblPr>
        <w:tblW w:w="8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03"/>
        <w:gridCol w:w="690"/>
        <w:gridCol w:w="739"/>
        <w:gridCol w:w="1271"/>
        <w:gridCol w:w="699"/>
        <w:gridCol w:w="1543"/>
        <w:gridCol w:w="726"/>
        <w:gridCol w:w="1573"/>
      </w:tblGrid>
      <w:tr w:rsidR="00720794" w:rsidTr="00C475B6">
        <w:trPr>
          <w:trHeight w:val="336"/>
        </w:trPr>
        <w:tc>
          <w:tcPr>
            <w:tcW w:w="1403" w:type="dxa"/>
          </w:tcPr>
          <w:p w:rsidR="00720794" w:rsidRDefault="00720794" w:rsidP="00C475B6">
            <w:pPr>
              <w:snapToGrid w:val="0"/>
              <w:spacing w:line="240" w:lineRule="atLeast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  <w:r>
              <w:rPr>
                <w:rFonts w:ascii="楷体_GB2312" w:eastAsia="楷体_GB2312" w:hAnsi="宋体" w:hint="eastAsia"/>
                <w:sz w:val="28"/>
                <w:szCs w:val="28"/>
              </w:rPr>
              <w:t>硬件设施</w:t>
            </w:r>
          </w:p>
          <w:p w:rsidR="00720794" w:rsidRDefault="00720794" w:rsidP="00C475B6">
            <w:pPr>
              <w:snapToGrid w:val="0"/>
              <w:spacing w:line="240" w:lineRule="atLeast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  <w:r>
              <w:rPr>
                <w:rFonts w:ascii="楷体_GB2312" w:eastAsia="楷体_GB2312" w:hAnsi="宋体" w:hint="eastAsia"/>
                <w:sz w:val="28"/>
                <w:szCs w:val="28"/>
              </w:rPr>
              <w:t>是否健全</w:t>
            </w:r>
          </w:p>
        </w:tc>
        <w:tc>
          <w:tcPr>
            <w:tcW w:w="1429" w:type="dxa"/>
            <w:gridSpan w:val="2"/>
          </w:tcPr>
          <w:p w:rsidR="00720794" w:rsidRDefault="00720794" w:rsidP="00C475B6">
            <w:pPr>
              <w:snapToGrid w:val="0"/>
              <w:spacing w:line="240" w:lineRule="atLeast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</w:p>
        </w:tc>
        <w:tc>
          <w:tcPr>
            <w:tcW w:w="1271" w:type="dxa"/>
          </w:tcPr>
          <w:p w:rsidR="00720794" w:rsidRDefault="00720794" w:rsidP="00C475B6">
            <w:pPr>
              <w:snapToGrid w:val="0"/>
              <w:spacing w:line="240" w:lineRule="atLeast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  <w:r>
              <w:rPr>
                <w:rFonts w:ascii="楷体_GB2312" w:eastAsia="楷体_GB2312" w:hAnsi="宋体" w:hint="eastAsia"/>
                <w:sz w:val="28"/>
                <w:szCs w:val="28"/>
              </w:rPr>
              <w:t>是否专人管理</w:t>
            </w:r>
          </w:p>
        </w:tc>
        <w:tc>
          <w:tcPr>
            <w:tcW w:w="699" w:type="dxa"/>
          </w:tcPr>
          <w:p w:rsidR="00720794" w:rsidRDefault="00720794" w:rsidP="00C475B6">
            <w:pPr>
              <w:snapToGrid w:val="0"/>
              <w:spacing w:line="240" w:lineRule="atLeast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</w:p>
        </w:tc>
        <w:tc>
          <w:tcPr>
            <w:tcW w:w="2269" w:type="dxa"/>
            <w:gridSpan w:val="2"/>
          </w:tcPr>
          <w:p w:rsidR="00720794" w:rsidRDefault="00720794" w:rsidP="00C475B6">
            <w:pPr>
              <w:snapToGrid w:val="0"/>
              <w:spacing w:line="240" w:lineRule="atLeast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  <w:r>
              <w:rPr>
                <w:rFonts w:ascii="楷体_GB2312" w:eastAsia="楷体_GB2312" w:hAnsi="宋体" w:hint="eastAsia"/>
                <w:sz w:val="28"/>
                <w:szCs w:val="28"/>
              </w:rPr>
              <w:t>年接待能力</w:t>
            </w:r>
          </w:p>
          <w:p w:rsidR="00720794" w:rsidRDefault="00720794" w:rsidP="00C475B6">
            <w:pPr>
              <w:snapToGrid w:val="0"/>
              <w:spacing w:line="240" w:lineRule="atLeast"/>
              <w:jc w:val="center"/>
              <w:rPr>
                <w:rFonts w:ascii="楷体_GB2312" w:eastAsia="楷体_GB2312" w:hAnsi="宋体" w:cs="宋体"/>
                <w:sz w:val="28"/>
                <w:szCs w:val="28"/>
              </w:rPr>
            </w:pPr>
            <w:r>
              <w:rPr>
                <w:rFonts w:ascii="楷体_GB2312" w:eastAsia="楷体_GB2312" w:hAnsi="宋体" w:hint="eastAsia"/>
                <w:sz w:val="28"/>
                <w:szCs w:val="28"/>
              </w:rPr>
              <w:t>（人次</w:t>
            </w:r>
            <w:r>
              <w:rPr>
                <w:rFonts w:ascii="楷体_GB2312" w:eastAsia="楷体_GB2312" w:hAnsi="宋体"/>
                <w:sz w:val="28"/>
                <w:szCs w:val="28"/>
              </w:rPr>
              <w:t>/</w:t>
            </w:r>
            <w:r>
              <w:rPr>
                <w:rFonts w:ascii="楷体_GB2312" w:eastAsia="楷体_GB2312" w:hAnsi="宋体" w:hint="eastAsia"/>
                <w:sz w:val="28"/>
                <w:szCs w:val="28"/>
              </w:rPr>
              <w:t>年）</w:t>
            </w:r>
          </w:p>
        </w:tc>
        <w:tc>
          <w:tcPr>
            <w:tcW w:w="1573" w:type="dxa"/>
          </w:tcPr>
          <w:p w:rsidR="00720794" w:rsidRDefault="00720794" w:rsidP="00C475B6">
            <w:pPr>
              <w:snapToGrid w:val="0"/>
              <w:spacing w:line="240" w:lineRule="atLeast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</w:p>
        </w:tc>
      </w:tr>
      <w:tr w:rsidR="00720794" w:rsidTr="00C475B6">
        <w:trPr>
          <w:trHeight w:val="358"/>
        </w:trPr>
        <w:tc>
          <w:tcPr>
            <w:tcW w:w="1403" w:type="dxa"/>
            <w:vMerge w:val="restart"/>
            <w:vAlign w:val="center"/>
          </w:tcPr>
          <w:p w:rsidR="00720794" w:rsidRDefault="00720794" w:rsidP="00C475B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基 地</w:t>
            </w:r>
          </w:p>
          <w:p w:rsidR="00720794" w:rsidRDefault="00720794" w:rsidP="00C475B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联 络</w:t>
            </w:r>
          </w:p>
          <w:p w:rsidR="00720794" w:rsidRDefault="00720794" w:rsidP="00C475B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方 式</w:t>
            </w:r>
          </w:p>
        </w:tc>
        <w:tc>
          <w:tcPr>
            <w:tcW w:w="1429" w:type="dxa"/>
            <w:gridSpan w:val="2"/>
            <w:vAlign w:val="center"/>
          </w:tcPr>
          <w:p w:rsidR="00720794" w:rsidRDefault="00720794" w:rsidP="00C475B6">
            <w:pPr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联 系 人</w:t>
            </w:r>
          </w:p>
        </w:tc>
        <w:tc>
          <w:tcPr>
            <w:tcW w:w="1970" w:type="dxa"/>
            <w:gridSpan w:val="2"/>
            <w:vAlign w:val="center"/>
          </w:tcPr>
          <w:p w:rsidR="00720794" w:rsidRDefault="00720794" w:rsidP="00C475B6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543" w:type="dxa"/>
            <w:vAlign w:val="center"/>
          </w:tcPr>
          <w:p w:rsidR="00720794" w:rsidRDefault="00720794" w:rsidP="00C475B6">
            <w:pPr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职务职称</w:t>
            </w:r>
          </w:p>
        </w:tc>
        <w:tc>
          <w:tcPr>
            <w:tcW w:w="2299" w:type="dxa"/>
            <w:gridSpan w:val="2"/>
            <w:vAlign w:val="center"/>
          </w:tcPr>
          <w:p w:rsidR="00720794" w:rsidRDefault="00720794" w:rsidP="00C475B6">
            <w:pPr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R="00720794" w:rsidTr="00C475B6">
        <w:trPr>
          <w:trHeight w:val="358"/>
        </w:trPr>
        <w:tc>
          <w:tcPr>
            <w:tcW w:w="1403" w:type="dxa"/>
            <w:vMerge/>
            <w:vAlign w:val="center"/>
          </w:tcPr>
          <w:p w:rsidR="00720794" w:rsidRDefault="00720794" w:rsidP="00C475B6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429" w:type="dxa"/>
            <w:gridSpan w:val="2"/>
            <w:vAlign w:val="center"/>
          </w:tcPr>
          <w:p w:rsidR="00720794" w:rsidRDefault="00720794" w:rsidP="00C475B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邮寄地址</w:t>
            </w:r>
          </w:p>
        </w:tc>
        <w:tc>
          <w:tcPr>
            <w:tcW w:w="1970" w:type="dxa"/>
            <w:gridSpan w:val="2"/>
            <w:vAlign w:val="center"/>
          </w:tcPr>
          <w:p w:rsidR="00720794" w:rsidRDefault="00720794" w:rsidP="00C475B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543" w:type="dxa"/>
            <w:vAlign w:val="center"/>
          </w:tcPr>
          <w:p w:rsidR="00720794" w:rsidRDefault="00720794" w:rsidP="00C475B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手机</w:t>
            </w:r>
          </w:p>
        </w:tc>
        <w:tc>
          <w:tcPr>
            <w:tcW w:w="2299" w:type="dxa"/>
            <w:gridSpan w:val="2"/>
            <w:vAlign w:val="center"/>
          </w:tcPr>
          <w:p w:rsidR="00720794" w:rsidRDefault="00720794" w:rsidP="00C475B6">
            <w:pPr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R="00720794" w:rsidTr="00C475B6">
        <w:trPr>
          <w:trHeight w:val="814"/>
        </w:trPr>
        <w:tc>
          <w:tcPr>
            <w:tcW w:w="1403" w:type="dxa"/>
            <w:vMerge/>
            <w:vAlign w:val="center"/>
          </w:tcPr>
          <w:p w:rsidR="00720794" w:rsidRDefault="00720794" w:rsidP="00C475B6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429" w:type="dxa"/>
            <w:gridSpan w:val="2"/>
            <w:vAlign w:val="center"/>
          </w:tcPr>
          <w:p w:rsidR="00720794" w:rsidRDefault="00720794" w:rsidP="00C475B6">
            <w:pPr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电子邮箱</w:t>
            </w:r>
          </w:p>
        </w:tc>
        <w:tc>
          <w:tcPr>
            <w:tcW w:w="1970" w:type="dxa"/>
            <w:gridSpan w:val="2"/>
            <w:vAlign w:val="center"/>
          </w:tcPr>
          <w:p w:rsidR="00720794" w:rsidRDefault="00720794" w:rsidP="00C475B6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543" w:type="dxa"/>
            <w:vAlign w:val="center"/>
          </w:tcPr>
          <w:p w:rsidR="00720794" w:rsidRDefault="00720794" w:rsidP="00C475B6">
            <w:pPr>
              <w:ind w:firstLineChars="50" w:firstLine="140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Q  Q</w:t>
            </w:r>
          </w:p>
        </w:tc>
        <w:tc>
          <w:tcPr>
            <w:tcW w:w="2299" w:type="dxa"/>
            <w:gridSpan w:val="2"/>
            <w:vAlign w:val="center"/>
          </w:tcPr>
          <w:p w:rsidR="00720794" w:rsidRDefault="00720794" w:rsidP="00C475B6">
            <w:pPr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R="00720794" w:rsidTr="00C475B6">
        <w:trPr>
          <w:trHeight w:val="1791"/>
        </w:trPr>
        <w:tc>
          <w:tcPr>
            <w:tcW w:w="2093" w:type="dxa"/>
            <w:gridSpan w:val="2"/>
            <w:vAlign w:val="center"/>
          </w:tcPr>
          <w:p w:rsidR="00720794" w:rsidRDefault="00720794" w:rsidP="00C475B6">
            <w:pPr>
              <w:rPr>
                <w:rFonts w:ascii="楷体_GB2312" w:eastAsia="楷体_GB2312" w:hAnsi="宋体"/>
                <w:sz w:val="28"/>
                <w:szCs w:val="28"/>
              </w:rPr>
            </w:pPr>
            <w:r>
              <w:rPr>
                <w:rFonts w:ascii="楷体_GB2312" w:eastAsia="楷体_GB2312" w:hAnsi="宋体" w:hint="eastAsia"/>
                <w:sz w:val="28"/>
                <w:szCs w:val="28"/>
              </w:rPr>
              <w:t>基本情况（沿革、设施、队伍、活动）</w:t>
            </w:r>
          </w:p>
        </w:tc>
        <w:tc>
          <w:tcPr>
            <w:tcW w:w="6551" w:type="dxa"/>
            <w:gridSpan w:val="6"/>
          </w:tcPr>
          <w:p w:rsidR="00720794" w:rsidRDefault="00720794" w:rsidP="00C475B6">
            <w:pPr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R="00720794" w:rsidTr="00C475B6">
        <w:trPr>
          <w:trHeight w:val="726"/>
        </w:trPr>
        <w:tc>
          <w:tcPr>
            <w:tcW w:w="2093" w:type="dxa"/>
            <w:gridSpan w:val="2"/>
            <w:vAlign w:val="center"/>
          </w:tcPr>
          <w:p w:rsidR="00720794" w:rsidRDefault="00720794" w:rsidP="00C475B6">
            <w:pPr>
              <w:spacing w:line="660" w:lineRule="exact"/>
              <w:jc w:val="center"/>
              <w:rPr>
                <w:rFonts w:ascii="楷体_GB2312" w:eastAsia="楷体_GB2312" w:hAnsi="宋体" w:cs="华文楷体"/>
                <w:bCs/>
                <w:sz w:val="28"/>
                <w:szCs w:val="28"/>
              </w:rPr>
            </w:pPr>
            <w:r>
              <w:rPr>
                <w:rFonts w:ascii="楷体_GB2312" w:eastAsia="楷体_GB2312" w:hAnsi="宋体" w:cs="华文楷体" w:hint="eastAsia"/>
                <w:bCs/>
                <w:sz w:val="28"/>
                <w:szCs w:val="28"/>
              </w:rPr>
              <w:t>主管单位</w:t>
            </w:r>
          </w:p>
          <w:p w:rsidR="00720794" w:rsidRDefault="00720794" w:rsidP="00C475B6">
            <w:pPr>
              <w:spacing w:line="660" w:lineRule="exact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  <w:r>
              <w:rPr>
                <w:rFonts w:ascii="楷体_GB2312" w:eastAsia="楷体_GB2312" w:hAnsi="宋体" w:cs="华文楷体" w:hint="eastAsia"/>
                <w:bCs/>
                <w:sz w:val="28"/>
                <w:szCs w:val="28"/>
              </w:rPr>
              <w:t>意见</w:t>
            </w:r>
          </w:p>
        </w:tc>
        <w:tc>
          <w:tcPr>
            <w:tcW w:w="6551" w:type="dxa"/>
            <w:gridSpan w:val="6"/>
          </w:tcPr>
          <w:p w:rsidR="00720794" w:rsidRDefault="00720794" w:rsidP="00C475B6">
            <w:pPr>
              <w:rPr>
                <w:rFonts w:ascii="楷体_GB2312" w:eastAsia="楷体_GB2312"/>
                <w:sz w:val="28"/>
                <w:szCs w:val="28"/>
              </w:rPr>
            </w:pPr>
          </w:p>
          <w:p w:rsidR="00720794" w:rsidRDefault="00720794" w:rsidP="00C475B6">
            <w:pPr>
              <w:ind w:firstLineChars="300" w:firstLine="840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（盖章）年月日</w:t>
            </w:r>
          </w:p>
        </w:tc>
      </w:tr>
      <w:tr w:rsidR="00720794" w:rsidTr="00C475B6">
        <w:trPr>
          <w:trHeight w:val="726"/>
        </w:trPr>
        <w:tc>
          <w:tcPr>
            <w:tcW w:w="2093" w:type="dxa"/>
            <w:gridSpan w:val="2"/>
            <w:vAlign w:val="center"/>
          </w:tcPr>
          <w:p w:rsidR="00720794" w:rsidRDefault="00720794" w:rsidP="00C475B6">
            <w:pPr>
              <w:spacing w:line="660" w:lineRule="exact"/>
              <w:jc w:val="center"/>
              <w:rPr>
                <w:rFonts w:ascii="楷体_GB2312" w:eastAsia="楷体_GB2312" w:hAnsi="宋体" w:cs="华文楷体"/>
                <w:bCs/>
                <w:sz w:val="28"/>
                <w:szCs w:val="28"/>
              </w:rPr>
            </w:pPr>
            <w:r>
              <w:rPr>
                <w:rFonts w:ascii="楷体_GB2312" w:eastAsia="楷体_GB2312" w:hAnsi="宋体" w:cs="华文楷体" w:hint="eastAsia"/>
                <w:bCs/>
                <w:sz w:val="28"/>
                <w:szCs w:val="28"/>
              </w:rPr>
              <w:t>市社科联或省属高校、社科类社团意见</w:t>
            </w:r>
          </w:p>
        </w:tc>
        <w:tc>
          <w:tcPr>
            <w:tcW w:w="6551" w:type="dxa"/>
            <w:gridSpan w:val="6"/>
          </w:tcPr>
          <w:p w:rsidR="00720794" w:rsidRDefault="00720794" w:rsidP="00C475B6">
            <w:pPr>
              <w:rPr>
                <w:rFonts w:ascii="楷体_GB2312" w:eastAsia="楷体_GB2312"/>
                <w:sz w:val="28"/>
                <w:szCs w:val="28"/>
              </w:rPr>
            </w:pPr>
          </w:p>
          <w:p w:rsidR="00720794" w:rsidRDefault="00720794" w:rsidP="00C475B6">
            <w:pPr>
              <w:rPr>
                <w:rFonts w:ascii="楷体_GB2312" w:eastAsia="楷体_GB2312"/>
                <w:sz w:val="28"/>
                <w:szCs w:val="28"/>
              </w:rPr>
            </w:pPr>
          </w:p>
          <w:p w:rsidR="00720794" w:rsidRDefault="00720794" w:rsidP="00C475B6">
            <w:pPr>
              <w:ind w:firstLineChars="300" w:firstLine="840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（盖章）年月日</w:t>
            </w:r>
          </w:p>
        </w:tc>
      </w:tr>
      <w:tr w:rsidR="00720794" w:rsidTr="00C475B6">
        <w:trPr>
          <w:trHeight w:val="1260"/>
        </w:trPr>
        <w:tc>
          <w:tcPr>
            <w:tcW w:w="2093" w:type="dxa"/>
            <w:gridSpan w:val="2"/>
            <w:vAlign w:val="center"/>
          </w:tcPr>
          <w:p w:rsidR="00720794" w:rsidRDefault="00720794" w:rsidP="00C475B6">
            <w:pPr>
              <w:spacing w:line="660" w:lineRule="exact"/>
              <w:jc w:val="center"/>
              <w:rPr>
                <w:rFonts w:ascii="楷体_GB2312" w:eastAsia="楷体_GB2312" w:hAnsi="宋体" w:cs="华文楷体"/>
                <w:bCs/>
                <w:sz w:val="28"/>
                <w:szCs w:val="28"/>
              </w:rPr>
            </w:pPr>
            <w:r>
              <w:rPr>
                <w:rFonts w:ascii="楷体_GB2312" w:eastAsia="楷体_GB2312" w:hAnsi="宋体" w:cs="华文楷体" w:hint="eastAsia"/>
                <w:bCs/>
                <w:sz w:val="28"/>
                <w:szCs w:val="28"/>
              </w:rPr>
              <w:t>山东省社会科学普及教育基地管理办公室意见</w:t>
            </w:r>
          </w:p>
        </w:tc>
        <w:tc>
          <w:tcPr>
            <w:tcW w:w="6551" w:type="dxa"/>
            <w:gridSpan w:val="6"/>
          </w:tcPr>
          <w:p w:rsidR="00720794" w:rsidRDefault="00720794" w:rsidP="00C475B6">
            <w:pPr>
              <w:rPr>
                <w:rFonts w:ascii="楷体_GB2312" w:eastAsia="楷体_GB2312"/>
                <w:sz w:val="28"/>
                <w:szCs w:val="28"/>
              </w:rPr>
            </w:pPr>
          </w:p>
          <w:p w:rsidR="00720794" w:rsidRDefault="00720794" w:rsidP="00C475B6">
            <w:pPr>
              <w:rPr>
                <w:rFonts w:ascii="楷体_GB2312" w:eastAsia="楷体_GB2312"/>
                <w:sz w:val="28"/>
                <w:szCs w:val="28"/>
              </w:rPr>
            </w:pPr>
          </w:p>
          <w:p w:rsidR="00720794" w:rsidRDefault="00720794" w:rsidP="00C475B6">
            <w:pPr>
              <w:rPr>
                <w:rFonts w:ascii="楷体_GB2312" w:eastAsia="楷体_GB2312"/>
                <w:sz w:val="28"/>
                <w:szCs w:val="28"/>
              </w:rPr>
            </w:pPr>
          </w:p>
          <w:p w:rsidR="00720794" w:rsidRDefault="00720794" w:rsidP="00C475B6">
            <w:pPr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 xml:space="preserve">        （盖章）年月日</w:t>
            </w:r>
          </w:p>
        </w:tc>
      </w:tr>
    </w:tbl>
    <w:p w:rsidR="00720794" w:rsidRDefault="00720794" w:rsidP="00720794">
      <w:pPr>
        <w:rPr>
          <w:rFonts w:ascii="楷体_GB2312" w:eastAsia="楷体_GB2312" w:hAnsi="华文仿宋"/>
          <w:sz w:val="28"/>
          <w:szCs w:val="28"/>
        </w:rPr>
      </w:pPr>
      <w:r>
        <w:rPr>
          <w:rFonts w:ascii="楷体_GB2312" w:eastAsia="楷体_GB2312" w:hAnsi="华文仿宋" w:hint="eastAsia"/>
          <w:sz w:val="28"/>
          <w:szCs w:val="28"/>
        </w:rPr>
        <w:t>备注：此表一式10份，“主管单位意见”以上均为必填项，“手机号”一栏不可填写座机号，漏项或填写不准确均视为申报不合格。</w:t>
      </w:r>
    </w:p>
    <w:p w:rsidR="002B6A90" w:rsidRPr="00720794" w:rsidRDefault="002B6A90"/>
    <w:sectPr w:rsidR="002B6A90" w:rsidRPr="007207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6A90" w:rsidRPr="006E75DA" w:rsidRDefault="002B6A90" w:rsidP="00720794">
      <w:pPr>
        <w:rPr>
          <w:rFonts w:ascii="Verdana" w:eastAsia="方正大黑简体" w:hAnsi="Verdana"/>
          <w:b/>
          <w:sz w:val="36"/>
          <w:lang w:eastAsia="en-US"/>
        </w:rPr>
      </w:pPr>
      <w:r>
        <w:separator/>
      </w:r>
    </w:p>
  </w:endnote>
  <w:endnote w:type="continuationSeparator" w:id="1">
    <w:p w:rsidR="002B6A90" w:rsidRPr="006E75DA" w:rsidRDefault="002B6A90" w:rsidP="00720794">
      <w:pPr>
        <w:rPr>
          <w:rFonts w:ascii="Verdana" w:eastAsia="方正大黑简体" w:hAnsi="Verdana"/>
          <w:b/>
          <w:sz w:val="36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大黑简体">
    <w:altName w:val="黑体"/>
    <w:charset w:val="86"/>
    <w:family w:val="script"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经典繁方篆">
    <w:altName w:val="宋体"/>
    <w:charset w:val="86"/>
    <w:family w:val="modern"/>
    <w:pitch w:val="default"/>
    <w:sig w:usb0="00000000" w:usb1="00000000" w:usb2="0000001E" w:usb3="00000000" w:csb0="00040000" w:csb1="00000000"/>
  </w:font>
  <w:font w:name="楷体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6A90" w:rsidRPr="006E75DA" w:rsidRDefault="002B6A90" w:rsidP="00720794">
      <w:pPr>
        <w:rPr>
          <w:rFonts w:ascii="Verdana" w:eastAsia="方正大黑简体" w:hAnsi="Verdana"/>
          <w:b/>
          <w:sz w:val="36"/>
          <w:lang w:eastAsia="en-US"/>
        </w:rPr>
      </w:pPr>
      <w:r>
        <w:separator/>
      </w:r>
    </w:p>
  </w:footnote>
  <w:footnote w:type="continuationSeparator" w:id="1">
    <w:p w:rsidR="002B6A90" w:rsidRPr="006E75DA" w:rsidRDefault="002B6A90" w:rsidP="00720794">
      <w:pPr>
        <w:rPr>
          <w:rFonts w:ascii="Verdana" w:eastAsia="方正大黑简体" w:hAnsi="Verdana"/>
          <w:b/>
          <w:sz w:val="36"/>
          <w:lang w:eastAsia="en-US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0794"/>
    <w:rsid w:val="002B6A90"/>
    <w:rsid w:val="007207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79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207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2079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2079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2079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</Words>
  <Characters>254</Characters>
  <Application>Microsoft Office Word</Application>
  <DocSecurity>0</DocSecurity>
  <Lines>2</Lines>
  <Paragraphs>1</Paragraphs>
  <ScaleCrop>false</ScaleCrop>
  <Company>微软中国</Company>
  <LinksUpToDate>false</LinksUpToDate>
  <CharactersWithSpaces>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2019-03-12T07:08:00Z</dcterms:created>
  <dcterms:modified xsi:type="dcterms:W3CDTF">2019-03-12T07:08:00Z</dcterms:modified>
</cp:coreProperties>
</file>